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6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0"/>
        <w:gridCol w:w="1785"/>
        <w:gridCol w:w="1709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导师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苗孝东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韩永斌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补录1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卢思芸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郑永华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补录2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笪丹丹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李春保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补录3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张慧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屠康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补录4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李博文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韩永斌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补录5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池慧兵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等待录取时确定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补录6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毛濛兰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等待录取时确定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补录7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王柯心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等待录取时确定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补录8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左小霞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等待录取时确定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补录9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戴昕悦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等待录取时确定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补录10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CC5E9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LY</dc:creator>
  <cp:lastModifiedBy>LY</cp:lastModifiedBy>
  <dcterms:modified xsi:type="dcterms:W3CDTF">2016-09-27T03:42:51Z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